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C838C3">
      <w:pPr>
        <w:pStyle w:val="a4"/>
        <w:jc w:val="center"/>
      </w:pPr>
      <w:r>
        <w:rPr>
          <w:noProof/>
        </w:rPr>
        <w:drawing>
          <wp:inline distT="0" distB="0" distL="0" distR="0">
            <wp:extent cx="561975" cy="904875"/>
            <wp:effectExtent l="19050" t="0" r="9525" b="0"/>
            <wp:docPr id="2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8C3" w:rsidRDefault="00C838C3" w:rsidP="00C838C3">
      <w:pPr>
        <w:pStyle w:val="a4"/>
        <w:jc w:val="center"/>
      </w:pPr>
    </w:p>
    <w:p w:rsidR="00C838C3" w:rsidRDefault="00C838C3" w:rsidP="00C838C3">
      <w:pPr>
        <w:pStyle w:val="a4"/>
        <w:jc w:val="center"/>
      </w:pPr>
      <w:r>
        <w:t>Республика Карелия</w:t>
      </w:r>
    </w:p>
    <w:p w:rsidR="00C838C3" w:rsidRDefault="00C838C3" w:rsidP="00C838C3">
      <w:pPr>
        <w:pStyle w:val="a4"/>
        <w:jc w:val="center"/>
      </w:pPr>
      <w:r>
        <w:t>Олонецкий национальный муниципальный район</w:t>
      </w:r>
    </w:p>
    <w:p w:rsidR="00C838C3" w:rsidRDefault="00C838C3" w:rsidP="00C838C3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C838C3" w:rsidRDefault="00C838C3" w:rsidP="00C838C3">
      <w:pPr>
        <w:pStyle w:val="a4"/>
        <w:jc w:val="center"/>
        <w:rPr>
          <w:bCs/>
        </w:rPr>
      </w:pPr>
    </w:p>
    <w:p w:rsidR="00C838C3" w:rsidRDefault="00C838C3" w:rsidP="00C838C3">
      <w:pPr>
        <w:pStyle w:val="a4"/>
        <w:jc w:val="center"/>
        <w:rPr>
          <w:bCs/>
        </w:rPr>
      </w:pPr>
    </w:p>
    <w:p w:rsidR="00C838C3" w:rsidRDefault="00C838C3" w:rsidP="00C838C3">
      <w:pPr>
        <w:pStyle w:val="a4"/>
        <w:jc w:val="center"/>
        <w:rPr>
          <w:bCs/>
        </w:rPr>
      </w:pPr>
    </w:p>
    <w:p w:rsidR="00C838C3" w:rsidRDefault="00C838C3" w:rsidP="00C838C3">
      <w:pPr>
        <w:pStyle w:val="a4"/>
        <w:jc w:val="center"/>
        <w:rPr>
          <w:bCs/>
        </w:rPr>
      </w:pPr>
      <w:r>
        <w:rPr>
          <w:bCs/>
        </w:rPr>
        <w:t xml:space="preserve">РЕШЕНИЕ № </w:t>
      </w:r>
      <w:r w:rsidR="0034722E">
        <w:rPr>
          <w:bCs/>
        </w:rPr>
        <w:t>43</w:t>
      </w:r>
    </w:p>
    <w:p w:rsidR="00C838C3" w:rsidRDefault="00C838C3" w:rsidP="00C838C3">
      <w:pPr>
        <w:pStyle w:val="a4"/>
        <w:jc w:val="both"/>
        <w:rPr>
          <w:bCs/>
        </w:rPr>
      </w:pPr>
    </w:p>
    <w:p w:rsidR="00C838C3" w:rsidRDefault="00C838C3" w:rsidP="00C838C3">
      <w:pPr>
        <w:pStyle w:val="a4"/>
        <w:jc w:val="both"/>
        <w:rPr>
          <w:bCs/>
        </w:rPr>
      </w:pPr>
      <w:r>
        <w:rPr>
          <w:bCs/>
        </w:rPr>
        <w:t xml:space="preserve">от </w:t>
      </w:r>
      <w:r w:rsidR="0034722E">
        <w:rPr>
          <w:bCs/>
        </w:rPr>
        <w:t>27</w:t>
      </w:r>
      <w:r>
        <w:rPr>
          <w:bCs/>
        </w:rPr>
        <w:t xml:space="preserve"> </w:t>
      </w:r>
      <w:r w:rsidR="0034722E">
        <w:rPr>
          <w:bCs/>
        </w:rPr>
        <w:t>дека</w:t>
      </w:r>
      <w:r>
        <w:rPr>
          <w:bCs/>
        </w:rPr>
        <w:t xml:space="preserve">бря 2017 года                                                                                               дер. </w:t>
      </w:r>
      <w:proofErr w:type="spellStart"/>
      <w:r>
        <w:rPr>
          <w:bCs/>
        </w:rPr>
        <w:t>Тукса</w:t>
      </w:r>
      <w:proofErr w:type="spellEnd"/>
    </w:p>
    <w:p w:rsidR="00C838C3" w:rsidRDefault="00C838C3" w:rsidP="00C838C3">
      <w:pPr>
        <w:pStyle w:val="a4"/>
        <w:jc w:val="both"/>
        <w:rPr>
          <w:bCs/>
        </w:rPr>
      </w:pP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C83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Порядка проведения </w:t>
      </w:r>
    </w:p>
    <w:p w:rsidR="00C838C3" w:rsidRDefault="00C838C3" w:rsidP="00C83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индексации заработной платы</w:t>
      </w:r>
    </w:p>
    <w:p w:rsidR="00C838C3" w:rsidRDefault="00C838C3" w:rsidP="00C83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муниципальных служащих администрации </w:t>
      </w:r>
    </w:p>
    <w:p w:rsidR="00C838C3" w:rsidRPr="00C838C3" w:rsidRDefault="00C838C3" w:rsidP="00C838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BF1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329" w:rsidRDefault="00BF1329" w:rsidP="00BF1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329" w:rsidRDefault="00BF1329" w:rsidP="00BF1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соответствии со статьей 134 Трудового кодекса Российской Федерации, Положением о денежном содержании муниципальных служащих Туксинского сельского поселения, Совет – представительный орган местного самоуправления Туксинского сельского поселения </w:t>
      </w:r>
      <w:r w:rsidR="00731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BF1329" w:rsidRDefault="00BF1329" w:rsidP="00BF13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329" w:rsidRDefault="00BF1329" w:rsidP="00BF132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 проведения индексации заработной платы муниципальных служащих Туксинского сельского поселения (приложение 1).</w:t>
      </w:r>
    </w:p>
    <w:p w:rsidR="00BF1329" w:rsidRDefault="00ED7FC4" w:rsidP="00BF132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решение вступает в силу с 01 января 2018 года. </w:t>
      </w: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Туксинского </w:t>
      </w: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   Е. В. Калачева</w:t>
      </w: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Туксинского</w:t>
      </w:r>
    </w:p>
    <w:p w:rsidR="00ED7FC4" w:rsidRPr="00ED7FC4" w:rsidRDefault="00ED7FC4" w:rsidP="00ED7F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                                     И. Н. Корнилова</w:t>
      </w: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C838C3" w:rsidRDefault="00C838C3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ED7FC4" w:rsidRDefault="00ED7FC4" w:rsidP="00ED7F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ED7FC4" w:rsidRDefault="00ED7FC4" w:rsidP="00ED7FC4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990902" w:rsidRDefault="00990902" w:rsidP="00ED7FC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  <w:r w:rsidR="00ED7FC4">
        <w:rPr>
          <w:rFonts w:ascii="Times New Roman" w:hAnsi="Times New Roman" w:cs="Times New Roman"/>
          <w:sz w:val="18"/>
          <w:szCs w:val="18"/>
        </w:rPr>
        <w:t xml:space="preserve">1 </w:t>
      </w:r>
      <w:r>
        <w:rPr>
          <w:rFonts w:ascii="Times New Roman" w:hAnsi="Times New Roman" w:cs="Times New Roman"/>
          <w:sz w:val="18"/>
          <w:szCs w:val="18"/>
        </w:rPr>
        <w:t>к решению №</w:t>
      </w:r>
      <w:r w:rsidR="00731923">
        <w:rPr>
          <w:rFonts w:ascii="Times New Roman" w:hAnsi="Times New Roman" w:cs="Times New Roman"/>
          <w:sz w:val="18"/>
          <w:szCs w:val="18"/>
        </w:rPr>
        <w:t xml:space="preserve"> 43</w:t>
      </w:r>
      <w:r>
        <w:rPr>
          <w:rFonts w:ascii="Times New Roman" w:hAnsi="Times New Roman" w:cs="Times New Roman"/>
          <w:sz w:val="18"/>
          <w:szCs w:val="18"/>
        </w:rPr>
        <w:t xml:space="preserve"> от </w:t>
      </w:r>
      <w:r w:rsidR="00731923">
        <w:rPr>
          <w:rFonts w:ascii="Times New Roman" w:hAnsi="Times New Roman" w:cs="Times New Roman"/>
          <w:sz w:val="18"/>
          <w:szCs w:val="18"/>
        </w:rPr>
        <w:t xml:space="preserve">27.12.2017 года </w:t>
      </w:r>
    </w:p>
    <w:p w:rsidR="00990902" w:rsidRDefault="00990902" w:rsidP="00ED7FC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«Об утверждении</w:t>
      </w:r>
    </w:p>
    <w:p w:rsidR="00990902" w:rsidRDefault="00990902" w:rsidP="00C838C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Порядка проведения индексации заработной</w:t>
      </w:r>
    </w:p>
    <w:p w:rsidR="00990902" w:rsidRDefault="00990902" w:rsidP="00C838C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платы муниципальных служащих</w:t>
      </w:r>
    </w:p>
    <w:p w:rsidR="00732315" w:rsidRDefault="00990902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Туксинского сельского поселения»</w:t>
      </w:r>
    </w:p>
    <w:p w:rsidR="00990902" w:rsidRDefault="00990902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990902" w:rsidRDefault="00990902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990902" w:rsidRDefault="00990902" w:rsidP="00990902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4C5618" w:rsidRDefault="004C5618" w:rsidP="0099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618" w:rsidRDefault="004C5618" w:rsidP="0099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5618" w:rsidRDefault="004C5618" w:rsidP="0099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902" w:rsidRPr="00C838C3" w:rsidRDefault="00990902" w:rsidP="0099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C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990902" w:rsidRPr="00C838C3" w:rsidRDefault="00990902" w:rsidP="0099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8C3">
        <w:rPr>
          <w:rFonts w:ascii="Times New Roman" w:hAnsi="Times New Roman" w:cs="Times New Roman"/>
          <w:b/>
          <w:sz w:val="28"/>
          <w:szCs w:val="28"/>
        </w:rPr>
        <w:t>проведения индексации заработной платы муниципальных служащих</w:t>
      </w:r>
    </w:p>
    <w:p w:rsidR="00990902" w:rsidRPr="00C838C3" w:rsidRDefault="00BF1329" w:rsidP="0099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90902" w:rsidRPr="00C838C3">
        <w:rPr>
          <w:rFonts w:ascii="Times New Roman" w:hAnsi="Times New Roman" w:cs="Times New Roman"/>
          <w:b/>
          <w:sz w:val="28"/>
          <w:szCs w:val="28"/>
        </w:rPr>
        <w:t>Туксинского сельского поселения.</w:t>
      </w:r>
    </w:p>
    <w:p w:rsidR="00C838C3" w:rsidRPr="00C838C3" w:rsidRDefault="00C838C3" w:rsidP="00990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02" w:rsidRDefault="00990902" w:rsidP="009909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902" w:rsidRPr="00C838C3" w:rsidRDefault="00990902" w:rsidP="009909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8C3">
        <w:rPr>
          <w:rFonts w:ascii="Times New Roman" w:hAnsi="Times New Roman" w:cs="Times New Roman"/>
          <w:sz w:val="24"/>
          <w:szCs w:val="24"/>
        </w:rPr>
        <w:t xml:space="preserve">В соответствии со статьей 134 Трудового кодекса Российской Федерации, в связи с ростом цен на потребительские товары и услуги, настоящим Порядком устанавливается проведение индексации заработной платы муниципальных служащих </w:t>
      </w:r>
      <w:r w:rsidR="00BF132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C838C3"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4C5618" w:rsidRPr="00C838C3" w:rsidRDefault="004C5618" w:rsidP="004C56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902" w:rsidRPr="00C838C3" w:rsidRDefault="00990902" w:rsidP="009909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8C3">
        <w:rPr>
          <w:rFonts w:ascii="Times New Roman" w:hAnsi="Times New Roman" w:cs="Times New Roman"/>
          <w:sz w:val="24"/>
          <w:szCs w:val="24"/>
        </w:rPr>
        <w:t>Индексации подлежит должностной оклад</w:t>
      </w:r>
      <w:r w:rsidR="00731923">
        <w:rPr>
          <w:rFonts w:ascii="Times New Roman" w:hAnsi="Times New Roman" w:cs="Times New Roman"/>
          <w:sz w:val="24"/>
          <w:szCs w:val="24"/>
        </w:rPr>
        <w:t>.</w:t>
      </w:r>
    </w:p>
    <w:p w:rsidR="004C5618" w:rsidRPr="00C838C3" w:rsidRDefault="004C5618" w:rsidP="004C56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618" w:rsidRPr="00C838C3" w:rsidRDefault="004C5618" w:rsidP="004C56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902" w:rsidRPr="00C838C3" w:rsidRDefault="00990902" w:rsidP="009909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8C3">
        <w:rPr>
          <w:rFonts w:ascii="Times New Roman" w:hAnsi="Times New Roman" w:cs="Times New Roman"/>
          <w:sz w:val="24"/>
          <w:szCs w:val="24"/>
        </w:rPr>
        <w:t xml:space="preserve">Индексация производится </w:t>
      </w:r>
      <w:r w:rsidR="0034722E">
        <w:rPr>
          <w:rFonts w:ascii="Times New Roman" w:hAnsi="Times New Roman" w:cs="Times New Roman"/>
          <w:sz w:val="24"/>
          <w:szCs w:val="24"/>
        </w:rPr>
        <w:t xml:space="preserve">не чаще одного раза </w:t>
      </w:r>
      <w:proofErr w:type="gramStart"/>
      <w:r w:rsidR="0034722E">
        <w:rPr>
          <w:rFonts w:ascii="Times New Roman" w:hAnsi="Times New Roman" w:cs="Times New Roman"/>
          <w:sz w:val="24"/>
          <w:szCs w:val="24"/>
        </w:rPr>
        <w:t xml:space="preserve">в год </w:t>
      </w:r>
      <w:r w:rsidRPr="00C838C3">
        <w:rPr>
          <w:rFonts w:ascii="Times New Roman" w:hAnsi="Times New Roman" w:cs="Times New Roman"/>
          <w:sz w:val="24"/>
          <w:szCs w:val="24"/>
        </w:rPr>
        <w:t>в пределах утвержденных лимитов на выплату заработной платы на текущий финансовый год в соответствии</w:t>
      </w:r>
      <w:proofErr w:type="gramEnd"/>
      <w:r w:rsidRPr="00C838C3">
        <w:rPr>
          <w:rFonts w:ascii="Times New Roman" w:hAnsi="Times New Roman" w:cs="Times New Roman"/>
          <w:sz w:val="24"/>
          <w:szCs w:val="24"/>
        </w:rPr>
        <w:t xml:space="preserve"> со статьей 133 Трудового кодекса Российской Федерации.</w:t>
      </w:r>
    </w:p>
    <w:p w:rsidR="004C5618" w:rsidRPr="00C838C3" w:rsidRDefault="004C5618" w:rsidP="004C56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902" w:rsidRPr="00C838C3" w:rsidRDefault="00990902" w:rsidP="009909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8C3">
        <w:rPr>
          <w:rFonts w:ascii="Times New Roman" w:hAnsi="Times New Roman" w:cs="Times New Roman"/>
          <w:sz w:val="24"/>
          <w:szCs w:val="24"/>
        </w:rPr>
        <w:t>Индексация производится по распоряжению главы Туксинского сельского поселения.</w:t>
      </w:r>
    </w:p>
    <w:p w:rsidR="004C5618" w:rsidRPr="00C838C3" w:rsidRDefault="004C5618" w:rsidP="004C561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C5618" w:rsidRPr="00C838C3" w:rsidRDefault="004C5618" w:rsidP="004C56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90902" w:rsidRPr="00C838C3" w:rsidRDefault="004C5618" w:rsidP="009909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8C3">
        <w:rPr>
          <w:rFonts w:ascii="Times New Roman" w:hAnsi="Times New Roman" w:cs="Times New Roman"/>
          <w:sz w:val="24"/>
          <w:szCs w:val="24"/>
        </w:rPr>
        <w:t>Источником сре</w:t>
      </w:r>
      <w:proofErr w:type="gramStart"/>
      <w:r w:rsidRPr="00C838C3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C838C3">
        <w:rPr>
          <w:rFonts w:ascii="Times New Roman" w:hAnsi="Times New Roman" w:cs="Times New Roman"/>
          <w:sz w:val="24"/>
          <w:szCs w:val="24"/>
        </w:rPr>
        <w:t>я оплаты труда является бюджет Туксинского сельского поселения.</w:t>
      </w:r>
    </w:p>
    <w:p w:rsidR="004C5618" w:rsidRPr="00C838C3" w:rsidRDefault="004C5618" w:rsidP="004C5618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C5618" w:rsidRPr="00C838C3" w:rsidSect="00732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C4627"/>
    <w:multiLevelType w:val="hybridMultilevel"/>
    <w:tmpl w:val="A6AEF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01FA3"/>
    <w:multiLevelType w:val="hybridMultilevel"/>
    <w:tmpl w:val="AF886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0902"/>
    <w:rsid w:val="00035522"/>
    <w:rsid w:val="0034722E"/>
    <w:rsid w:val="003B0148"/>
    <w:rsid w:val="004C5618"/>
    <w:rsid w:val="0070318A"/>
    <w:rsid w:val="00731923"/>
    <w:rsid w:val="00732315"/>
    <w:rsid w:val="00990902"/>
    <w:rsid w:val="00BF1329"/>
    <w:rsid w:val="00C838C3"/>
    <w:rsid w:val="00DD1AD4"/>
    <w:rsid w:val="00ED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902"/>
    <w:pPr>
      <w:ind w:left="720"/>
      <w:contextualSpacing/>
    </w:pPr>
  </w:style>
  <w:style w:type="paragraph" w:styleId="a4">
    <w:name w:val="No Spacing"/>
    <w:uiPriority w:val="1"/>
    <w:qFormat/>
    <w:rsid w:val="00C8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8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8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F7EB3-CF18-4FF7-B265-B670A9A5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2017-12-28T10:50:00Z</cp:lastPrinted>
  <dcterms:created xsi:type="dcterms:W3CDTF">2017-11-15T05:58:00Z</dcterms:created>
  <dcterms:modified xsi:type="dcterms:W3CDTF">2017-12-28T10:51:00Z</dcterms:modified>
</cp:coreProperties>
</file>